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F463B" w14:textId="5ABD6CF0" w:rsidR="00532085" w:rsidRPr="00A24504" w:rsidRDefault="00532085" w:rsidP="6248B1FD">
      <w:pPr>
        <w:pStyle w:val="Style1"/>
        <w:pBdr>
          <w:top w:val="single" w:sz="4" w:space="0" w:color="auto"/>
        </w:pBdr>
        <w:jc w:val="center"/>
        <w:rPr>
          <w:sz w:val="28"/>
          <w:szCs w:val="28"/>
        </w:rPr>
      </w:pPr>
      <w:r w:rsidRPr="6248B1FD">
        <w:rPr>
          <w:sz w:val="28"/>
          <w:szCs w:val="28"/>
        </w:rPr>
        <w:t>Addendum #</w:t>
      </w:r>
      <w:r w:rsidR="005C731A">
        <w:rPr>
          <w:sz w:val="28"/>
          <w:szCs w:val="28"/>
        </w:rPr>
        <w:t>1</w:t>
      </w:r>
    </w:p>
    <w:p w14:paraId="16255F9C" w14:textId="77777777" w:rsidR="00652F82" w:rsidRDefault="00B65823" w:rsidP="5CA7F497">
      <w:pPr>
        <w:pStyle w:val="Style1"/>
        <w:pBdr>
          <w:top w:val="single" w:sz="4" w:space="0" w:color="auto"/>
        </w:pBdr>
        <w:jc w:val="center"/>
        <w:rPr>
          <w:sz w:val="28"/>
          <w:szCs w:val="28"/>
        </w:rPr>
      </w:pPr>
      <w:r w:rsidRPr="6248B1FD">
        <w:rPr>
          <w:sz w:val="28"/>
          <w:szCs w:val="28"/>
        </w:rPr>
        <w:t xml:space="preserve">City of Salem </w:t>
      </w:r>
      <w:r w:rsidR="005C731A">
        <w:rPr>
          <w:sz w:val="28"/>
          <w:szCs w:val="28"/>
        </w:rPr>
        <w:t>IFB</w:t>
      </w:r>
      <w:r w:rsidR="00D759AA" w:rsidRPr="6248B1FD">
        <w:rPr>
          <w:sz w:val="28"/>
          <w:szCs w:val="28"/>
        </w:rPr>
        <w:t xml:space="preserve"> </w:t>
      </w:r>
      <w:r w:rsidR="00FD686D" w:rsidRPr="6248B1FD">
        <w:rPr>
          <w:sz w:val="28"/>
          <w:szCs w:val="28"/>
        </w:rPr>
        <w:t>24-</w:t>
      </w:r>
      <w:r w:rsidR="005C731A">
        <w:rPr>
          <w:sz w:val="28"/>
          <w:szCs w:val="28"/>
        </w:rPr>
        <w:t>5</w:t>
      </w:r>
      <w:r w:rsidR="00652F82">
        <w:rPr>
          <w:sz w:val="28"/>
          <w:szCs w:val="28"/>
        </w:rPr>
        <w:t>9</w:t>
      </w:r>
      <w:r w:rsidR="00FD686D" w:rsidRPr="6248B1FD">
        <w:rPr>
          <w:sz w:val="28"/>
          <w:szCs w:val="28"/>
        </w:rPr>
        <w:t>-</w:t>
      </w:r>
      <w:r w:rsidR="00652F82">
        <w:rPr>
          <w:sz w:val="28"/>
          <w:szCs w:val="28"/>
        </w:rPr>
        <w:t>DPS</w:t>
      </w:r>
    </w:p>
    <w:p w14:paraId="2CC788C5" w14:textId="08A752EF" w:rsidR="00B65823" w:rsidRDefault="00652F82" w:rsidP="5CA7F497">
      <w:pPr>
        <w:pStyle w:val="Style1"/>
        <w:pBdr>
          <w:top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Miscellaneous Roadway Construction and Paving Projects</w:t>
      </w:r>
    </w:p>
    <w:p w14:paraId="262A829E" w14:textId="2EED1E66" w:rsidR="2237226E" w:rsidRDefault="00652F82" w:rsidP="6248B1FD">
      <w:pPr>
        <w:pStyle w:val="Style1"/>
        <w:pBdr>
          <w:top w:val="single" w:sz="4" w:space="0" w:color="auto"/>
        </w:pBdr>
        <w:jc w:val="center"/>
      </w:pPr>
      <w:r>
        <w:t>May 1, 2024</w:t>
      </w:r>
    </w:p>
    <w:p w14:paraId="4833E0B0" w14:textId="77777777" w:rsidR="000F14D3" w:rsidRPr="007C0556" w:rsidRDefault="000F14D3" w:rsidP="000F14D3">
      <w:pPr>
        <w:ind w:right="540"/>
        <w:jc w:val="both"/>
        <w:rPr>
          <w:rStyle w:val="normaltextrun"/>
          <w:rFonts w:ascii="Garamond" w:hAnsi="Garamond"/>
          <w:color w:val="000000"/>
          <w:sz w:val="24"/>
          <w:szCs w:val="24"/>
          <w:bdr w:val="none" w:sz="0" w:space="0" w:color="auto" w:frame="1"/>
        </w:rPr>
      </w:pPr>
    </w:p>
    <w:p w14:paraId="523BC45E" w14:textId="40AD1119" w:rsidR="000315AE" w:rsidRDefault="0027091F" w:rsidP="5CA7F497">
      <w:pPr>
        <w:spacing w:after="60"/>
        <w:rPr>
          <w:rStyle w:val="normaltextrun"/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normaltextrun"/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Deadline</w:t>
      </w:r>
    </w:p>
    <w:p w14:paraId="7DD58E66" w14:textId="052D65C6" w:rsidR="00867F81" w:rsidRDefault="0027091F" w:rsidP="00C25236">
      <w:pPr>
        <w:spacing w:after="60"/>
        <w:rPr>
          <w:rStyle w:val="normaltextrun"/>
          <w:rFonts w:ascii="Garamond" w:hAnsi="Garamond"/>
          <w:color w:val="000000"/>
          <w:sz w:val="24"/>
          <w:szCs w:val="24"/>
          <w:bdr w:val="none" w:sz="0" w:space="0" w:color="auto" w:frame="1"/>
        </w:rPr>
      </w:pPr>
      <w:r w:rsidRPr="0027091F">
        <w:rPr>
          <w:rStyle w:val="normaltextrun"/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The deadline for </w:t>
      </w:r>
      <w:r>
        <w:rPr>
          <w:rStyle w:val="normaltextrun"/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bids is extended to </w:t>
      </w:r>
      <w:r w:rsidR="00C25236">
        <w:rPr>
          <w:rStyle w:val="normaltextrun"/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 xml:space="preserve">Wednesday, May </w:t>
      </w:r>
      <w:r w:rsidR="00652F82">
        <w:rPr>
          <w:rStyle w:val="normaltextrun"/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15</w:t>
      </w:r>
      <w:r w:rsidRPr="0027091F">
        <w:rPr>
          <w:rStyle w:val="normaltextrun"/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, 2024, at 11am</w:t>
      </w:r>
      <w:r>
        <w:rPr>
          <w:rStyle w:val="normaltextrun"/>
          <w:rFonts w:ascii="Garamond" w:hAnsi="Garamond"/>
          <w:color w:val="000000"/>
          <w:sz w:val="24"/>
          <w:szCs w:val="24"/>
          <w:bdr w:val="none" w:sz="0" w:space="0" w:color="auto" w:frame="1"/>
        </w:rPr>
        <w:t>.</w:t>
      </w:r>
    </w:p>
    <w:p w14:paraId="41E3FCEB" w14:textId="77777777" w:rsidR="00652F82" w:rsidRDefault="00652F82" w:rsidP="00C25236">
      <w:pPr>
        <w:spacing w:after="60"/>
        <w:rPr>
          <w:rStyle w:val="normaltextrun"/>
          <w:rFonts w:ascii="Garamond" w:hAnsi="Garamond"/>
          <w:color w:val="000000"/>
          <w:sz w:val="24"/>
          <w:szCs w:val="24"/>
          <w:bdr w:val="none" w:sz="0" w:space="0" w:color="auto" w:frame="1"/>
        </w:rPr>
      </w:pPr>
    </w:p>
    <w:p w14:paraId="3B1233BF" w14:textId="495638B2" w:rsidR="00C25236" w:rsidRPr="00652F82" w:rsidRDefault="00652F82" w:rsidP="00C25236">
      <w:pPr>
        <w:spacing w:after="60"/>
        <w:rPr>
          <w:rStyle w:val="normaltextrun"/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</w:pPr>
      <w:r w:rsidRPr="00652F82">
        <w:rPr>
          <w:rStyle w:val="normaltextrun"/>
          <w:rFonts w:ascii="Garamond" w:hAnsi="Garamond"/>
          <w:b/>
          <w:bCs/>
          <w:color w:val="000000"/>
          <w:sz w:val="24"/>
          <w:szCs w:val="24"/>
          <w:bdr w:val="none" w:sz="0" w:space="0" w:color="auto" w:frame="1"/>
        </w:rPr>
        <w:t>MassDOT Prequalification</w:t>
      </w:r>
    </w:p>
    <w:p w14:paraId="5B07E56C" w14:textId="77777777" w:rsidR="00652F82" w:rsidRDefault="00652F82" w:rsidP="00C25236">
      <w:pPr>
        <w:spacing w:after="60"/>
        <w:rPr>
          <w:rStyle w:val="normaltextrun"/>
          <w:rFonts w:ascii="Garamond" w:hAnsi="Garamond"/>
          <w:color w:val="000000"/>
          <w:sz w:val="24"/>
          <w:szCs w:val="24"/>
          <w:bdr w:val="none" w:sz="0" w:space="0" w:color="auto" w:frame="1"/>
        </w:rPr>
      </w:pPr>
    </w:p>
    <w:p w14:paraId="6CAB9745" w14:textId="4536CAAD" w:rsidR="00652F82" w:rsidRDefault="00652F82" w:rsidP="00C25236">
      <w:pPr>
        <w:spacing w:after="60"/>
        <w:rPr>
          <w:rStyle w:val="normaltextrun"/>
          <w:rFonts w:ascii="Garamond" w:hAnsi="Garamond"/>
          <w:color w:val="000000"/>
          <w:sz w:val="24"/>
          <w:szCs w:val="24"/>
          <w:bdr w:val="none" w:sz="0" w:space="0" w:color="auto" w:frame="1"/>
        </w:rPr>
      </w:pPr>
      <w:r>
        <w:rPr>
          <w:rStyle w:val="normaltextrun"/>
          <w:rFonts w:ascii="Garamond" w:hAnsi="Garamond"/>
          <w:color w:val="000000"/>
          <w:sz w:val="24"/>
          <w:szCs w:val="24"/>
          <w:bdr w:val="none" w:sz="0" w:space="0" w:color="auto" w:frame="1"/>
        </w:rPr>
        <w:t>Categories and amounts have been updated:</w:t>
      </w:r>
    </w:p>
    <w:p w14:paraId="7DF56714" w14:textId="77777777" w:rsidR="00652F82" w:rsidRDefault="00652F82" w:rsidP="00C25236">
      <w:pPr>
        <w:spacing w:after="60"/>
        <w:rPr>
          <w:rStyle w:val="normaltextrun"/>
          <w:rFonts w:ascii="Garamond" w:hAnsi="Garamond"/>
          <w:color w:val="000000"/>
          <w:sz w:val="24"/>
          <w:szCs w:val="24"/>
          <w:bdr w:val="none" w:sz="0" w:space="0" w:color="auto" w:frame="1"/>
        </w:rPr>
      </w:pPr>
    </w:p>
    <w:p w14:paraId="42EB9C82" w14:textId="77777777" w:rsidR="00652F82" w:rsidRPr="002A16BC" w:rsidRDefault="00652F82" w:rsidP="00652F82">
      <w:pPr>
        <w:rPr>
          <w:bCs/>
        </w:rPr>
      </w:pPr>
      <w:r w:rsidRPr="002A16BC">
        <w:rPr>
          <w:bCs/>
        </w:rPr>
        <w:t xml:space="preserve">MassDOT prequalification of contractors with the following class of works and estimated values for each </w:t>
      </w:r>
    </w:p>
    <w:p w14:paraId="63DFF3A7" w14:textId="77777777" w:rsidR="00652F82" w:rsidRPr="002A16BC" w:rsidRDefault="00652F82" w:rsidP="00652F82">
      <w:pPr>
        <w:rPr>
          <w:bCs/>
        </w:rPr>
      </w:pPr>
      <w:r w:rsidRPr="002A16BC">
        <w:rPr>
          <w:bCs/>
        </w:rPr>
        <w:t xml:space="preserve">proposal item will be required: </w:t>
      </w:r>
    </w:p>
    <w:p w14:paraId="21933200" w14:textId="77777777" w:rsidR="00652F82" w:rsidRDefault="00652F82" w:rsidP="00652F8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bCs/>
          <w:sz w:val="24"/>
        </w:rPr>
      </w:pPr>
      <w:r w:rsidRPr="005A1F46">
        <w:rPr>
          <w:bCs/>
          <w:sz w:val="24"/>
        </w:rPr>
        <w:t>Pavement Reclamation or Pavement Surfacing $1,212,871.20 ($404,290.40</w:t>
      </w:r>
      <w:r>
        <w:rPr>
          <w:bCs/>
          <w:sz w:val="24"/>
        </w:rPr>
        <w:t xml:space="preserve"> yearly for </w:t>
      </w:r>
      <w:r w:rsidRPr="005A1F46">
        <w:rPr>
          <w:bCs/>
          <w:sz w:val="24"/>
        </w:rPr>
        <w:t>3 years)</w:t>
      </w:r>
    </w:p>
    <w:p w14:paraId="26F1E5CB" w14:textId="77777777" w:rsidR="00652F82" w:rsidRDefault="00652F82" w:rsidP="00652F8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bCs/>
          <w:sz w:val="24"/>
        </w:rPr>
      </w:pPr>
      <w:r w:rsidRPr="005A1F46">
        <w:rPr>
          <w:bCs/>
          <w:sz w:val="24"/>
        </w:rPr>
        <w:t xml:space="preserve">Highway Construction or Pavement Surfacing $4,624,183.80 ($1,541,394.60 </w:t>
      </w:r>
      <w:r>
        <w:rPr>
          <w:bCs/>
          <w:sz w:val="24"/>
        </w:rPr>
        <w:t>yearly for 3</w:t>
      </w:r>
      <w:r w:rsidRPr="005A1F46">
        <w:rPr>
          <w:bCs/>
          <w:sz w:val="24"/>
        </w:rPr>
        <w:t xml:space="preserve"> years)</w:t>
      </w:r>
    </w:p>
    <w:p w14:paraId="290974A4" w14:textId="77777777" w:rsidR="00652F82" w:rsidRPr="002A16BC" w:rsidRDefault="00652F82" w:rsidP="00652F8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bCs/>
          <w:sz w:val="24"/>
        </w:rPr>
      </w:pPr>
      <w:r w:rsidRPr="005A1F46">
        <w:rPr>
          <w:bCs/>
          <w:sz w:val="24"/>
        </w:rPr>
        <w:t xml:space="preserve">Highway Sidewalk and Curbing $4,745,518.41 ($1,585,211.11 </w:t>
      </w:r>
      <w:r>
        <w:rPr>
          <w:bCs/>
          <w:sz w:val="24"/>
        </w:rPr>
        <w:t xml:space="preserve">yearly for </w:t>
      </w:r>
      <w:r w:rsidRPr="005A1F46">
        <w:rPr>
          <w:bCs/>
          <w:sz w:val="24"/>
        </w:rPr>
        <w:t>3 years)</w:t>
      </w:r>
    </w:p>
    <w:p w14:paraId="3C6FE4AF" w14:textId="62110B4E" w:rsidR="00652F82" w:rsidRDefault="00652F82" w:rsidP="00C25236">
      <w:pPr>
        <w:spacing w:after="60"/>
        <w:rPr>
          <w:rStyle w:val="normaltextrun"/>
          <w:rFonts w:ascii="Garamond" w:hAnsi="Garamond"/>
          <w:color w:val="000000"/>
          <w:sz w:val="24"/>
          <w:szCs w:val="24"/>
          <w:bdr w:val="none" w:sz="0" w:space="0" w:color="auto" w:frame="1"/>
        </w:rPr>
      </w:pPr>
    </w:p>
    <w:sectPr w:rsidR="00652F82" w:rsidSect="0089434F"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3B2C4" w14:textId="77777777" w:rsidR="0089434F" w:rsidRDefault="0089434F" w:rsidP="00B65823">
      <w:r>
        <w:separator/>
      </w:r>
    </w:p>
  </w:endnote>
  <w:endnote w:type="continuationSeparator" w:id="0">
    <w:p w14:paraId="755C650B" w14:textId="77777777" w:rsidR="0089434F" w:rsidRDefault="0089434F" w:rsidP="00B6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5E1E0" w14:textId="77777777" w:rsidR="0089434F" w:rsidRDefault="0089434F" w:rsidP="00B65823">
      <w:r>
        <w:separator/>
      </w:r>
    </w:p>
  </w:footnote>
  <w:footnote w:type="continuationSeparator" w:id="0">
    <w:p w14:paraId="59D13B88" w14:textId="77777777" w:rsidR="0089434F" w:rsidRDefault="0089434F" w:rsidP="00B6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D0A41" w14:textId="77777777" w:rsidR="00E15936" w:rsidRDefault="00E15936" w:rsidP="00E15936">
    <w:pPr>
      <w:pStyle w:val="Header"/>
      <w:jc w:val="center"/>
      <w:rPr>
        <w:noProof/>
      </w:rPr>
    </w:pPr>
  </w:p>
  <w:p w14:paraId="2D8B59F2" w14:textId="07350C35" w:rsidR="00E15936" w:rsidRDefault="00E15936" w:rsidP="00E15936">
    <w:pPr>
      <w:pStyle w:val="Header"/>
      <w:jc w:val="center"/>
    </w:pPr>
  </w:p>
  <w:p w14:paraId="2B92D43B" w14:textId="77777777" w:rsidR="00B65823" w:rsidRDefault="00B65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27A65"/>
    <w:multiLevelType w:val="hybridMultilevel"/>
    <w:tmpl w:val="73D08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82EC0"/>
    <w:multiLevelType w:val="hybridMultilevel"/>
    <w:tmpl w:val="CEC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19B9"/>
    <w:multiLevelType w:val="multilevel"/>
    <w:tmpl w:val="F332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8121B2"/>
    <w:multiLevelType w:val="hybridMultilevel"/>
    <w:tmpl w:val="A3D2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64AF"/>
    <w:multiLevelType w:val="hybridMultilevel"/>
    <w:tmpl w:val="965C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09195F"/>
    <w:multiLevelType w:val="hybridMultilevel"/>
    <w:tmpl w:val="A0D8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C1747"/>
    <w:multiLevelType w:val="hybridMultilevel"/>
    <w:tmpl w:val="80966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BF0B11"/>
    <w:multiLevelType w:val="hybridMultilevel"/>
    <w:tmpl w:val="D8D6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2D5B"/>
    <w:multiLevelType w:val="hybridMultilevel"/>
    <w:tmpl w:val="2CD4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B0165"/>
    <w:multiLevelType w:val="multilevel"/>
    <w:tmpl w:val="6C7E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672327"/>
    <w:multiLevelType w:val="hybridMultilevel"/>
    <w:tmpl w:val="E9E0E19A"/>
    <w:lvl w:ilvl="0" w:tplc="A3E2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FA2EF9"/>
    <w:multiLevelType w:val="hybridMultilevel"/>
    <w:tmpl w:val="3932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A3B6D"/>
    <w:multiLevelType w:val="multilevel"/>
    <w:tmpl w:val="EB70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E34F8C"/>
    <w:multiLevelType w:val="multilevel"/>
    <w:tmpl w:val="FBEE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F84837"/>
    <w:multiLevelType w:val="hybridMultilevel"/>
    <w:tmpl w:val="FAF2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E70AA"/>
    <w:multiLevelType w:val="hybridMultilevel"/>
    <w:tmpl w:val="08946642"/>
    <w:lvl w:ilvl="0" w:tplc="89248C8C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F400A"/>
    <w:multiLevelType w:val="hybridMultilevel"/>
    <w:tmpl w:val="0DE0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F6E93"/>
    <w:multiLevelType w:val="hybridMultilevel"/>
    <w:tmpl w:val="6B24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05F83"/>
    <w:multiLevelType w:val="hybridMultilevel"/>
    <w:tmpl w:val="E6E809F8"/>
    <w:lvl w:ilvl="0" w:tplc="766223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149DD"/>
    <w:multiLevelType w:val="hybridMultilevel"/>
    <w:tmpl w:val="6B703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5E615E7"/>
    <w:multiLevelType w:val="hybridMultilevel"/>
    <w:tmpl w:val="D988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10C1E"/>
    <w:multiLevelType w:val="hybridMultilevel"/>
    <w:tmpl w:val="C158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76779"/>
    <w:multiLevelType w:val="hybridMultilevel"/>
    <w:tmpl w:val="1A92C320"/>
    <w:lvl w:ilvl="0" w:tplc="6322770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CB333E"/>
    <w:multiLevelType w:val="multilevel"/>
    <w:tmpl w:val="334E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3520FD"/>
    <w:multiLevelType w:val="multilevel"/>
    <w:tmpl w:val="95BA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B4F6D"/>
    <w:multiLevelType w:val="multilevel"/>
    <w:tmpl w:val="AB7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6E4379"/>
    <w:multiLevelType w:val="hybridMultilevel"/>
    <w:tmpl w:val="71E4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F25F0"/>
    <w:multiLevelType w:val="multilevel"/>
    <w:tmpl w:val="4AA6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EB69A6"/>
    <w:multiLevelType w:val="hybridMultilevel"/>
    <w:tmpl w:val="A8E87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3563112">
    <w:abstractNumId w:val="1"/>
  </w:num>
  <w:num w:numId="2" w16cid:durableId="20508376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3132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084707">
    <w:abstractNumId w:val="20"/>
  </w:num>
  <w:num w:numId="5" w16cid:durableId="1936552637">
    <w:abstractNumId w:val="18"/>
  </w:num>
  <w:num w:numId="6" w16cid:durableId="1385133129">
    <w:abstractNumId w:val="20"/>
  </w:num>
  <w:num w:numId="7" w16cid:durableId="5720871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580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708521">
    <w:abstractNumId w:val="9"/>
  </w:num>
  <w:num w:numId="10" w16cid:durableId="1572541344">
    <w:abstractNumId w:val="25"/>
  </w:num>
  <w:num w:numId="11" w16cid:durableId="760836417">
    <w:abstractNumId w:val="27"/>
  </w:num>
  <w:num w:numId="12" w16cid:durableId="254443294">
    <w:abstractNumId w:val="13"/>
  </w:num>
  <w:num w:numId="13" w16cid:durableId="267008386">
    <w:abstractNumId w:val="12"/>
  </w:num>
  <w:num w:numId="14" w16cid:durableId="1445882408">
    <w:abstractNumId w:val="6"/>
  </w:num>
  <w:num w:numId="15" w16cid:durableId="1438452512">
    <w:abstractNumId w:val="10"/>
  </w:num>
  <w:num w:numId="16" w16cid:durableId="1715960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26309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4027391">
    <w:abstractNumId w:val="26"/>
  </w:num>
  <w:num w:numId="19" w16cid:durableId="16988528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941812">
    <w:abstractNumId w:val="19"/>
  </w:num>
  <w:num w:numId="21" w16cid:durableId="7227536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5348053">
    <w:abstractNumId w:val="2"/>
  </w:num>
  <w:num w:numId="23" w16cid:durableId="1661425315">
    <w:abstractNumId w:val="3"/>
  </w:num>
  <w:num w:numId="24" w16cid:durableId="44450525">
    <w:abstractNumId w:val="5"/>
  </w:num>
  <w:num w:numId="25" w16cid:durableId="153492772">
    <w:abstractNumId w:val="8"/>
  </w:num>
  <w:num w:numId="26" w16cid:durableId="1769882039">
    <w:abstractNumId w:val="28"/>
  </w:num>
  <w:num w:numId="27" w16cid:durableId="509220136">
    <w:abstractNumId w:val="21"/>
  </w:num>
  <w:num w:numId="28" w16cid:durableId="1777288375">
    <w:abstractNumId w:val="0"/>
  </w:num>
  <w:num w:numId="29" w16cid:durableId="1366902650">
    <w:abstractNumId w:val="11"/>
  </w:num>
  <w:num w:numId="30" w16cid:durableId="15009204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85"/>
    <w:rsid w:val="0000029F"/>
    <w:rsid w:val="0001279F"/>
    <w:rsid w:val="00030734"/>
    <w:rsid w:val="000315AE"/>
    <w:rsid w:val="00051835"/>
    <w:rsid w:val="00056580"/>
    <w:rsid w:val="000630FB"/>
    <w:rsid w:val="00071948"/>
    <w:rsid w:val="00095191"/>
    <w:rsid w:val="00096B14"/>
    <w:rsid w:val="000A5CA4"/>
    <w:rsid w:val="000A743F"/>
    <w:rsid w:val="000D0AC3"/>
    <w:rsid w:val="000D2840"/>
    <w:rsid w:val="000D62E7"/>
    <w:rsid w:val="000F0ED0"/>
    <w:rsid w:val="000F14D3"/>
    <w:rsid w:val="000F23F7"/>
    <w:rsid w:val="000F6515"/>
    <w:rsid w:val="000F7202"/>
    <w:rsid w:val="00100FEB"/>
    <w:rsid w:val="001052ED"/>
    <w:rsid w:val="00116837"/>
    <w:rsid w:val="00126884"/>
    <w:rsid w:val="00135745"/>
    <w:rsid w:val="0013731D"/>
    <w:rsid w:val="00143F93"/>
    <w:rsid w:val="0015503C"/>
    <w:rsid w:val="0015617F"/>
    <w:rsid w:val="00172C50"/>
    <w:rsid w:val="00176E1E"/>
    <w:rsid w:val="00196223"/>
    <w:rsid w:val="001A5980"/>
    <w:rsid w:val="001B29CF"/>
    <w:rsid w:val="001C05EE"/>
    <w:rsid w:val="001C2EE3"/>
    <w:rsid w:val="001D488A"/>
    <w:rsid w:val="001D5045"/>
    <w:rsid w:val="001F20F9"/>
    <w:rsid w:val="001F71E4"/>
    <w:rsid w:val="002010C5"/>
    <w:rsid w:val="00210F3F"/>
    <w:rsid w:val="00215E00"/>
    <w:rsid w:val="0021665F"/>
    <w:rsid w:val="00220876"/>
    <w:rsid w:val="002314AC"/>
    <w:rsid w:val="00244131"/>
    <w:rsid w:val="00250CA1"/>
    <w:rsid w:val="00254CDD"/>
    <w:rsid w:val="00263456"/>
    <w:rsid w:val="0027091F"/>
    <w:rsid w:val="002A777E"/>
    <w:rsid w:val="002B5C22"/>
    <w:rsid w:val="002C2B0D"/>
    <w:rsid w:val="002C66BC"/>
    <w:rsid w:val="002C7DAD"/>
    <w:rsid w:val="002D2A86"/>
    <w:rsid w:val="0030219F"/>
    <w:rsid w:val="00306BC1"/>
    <w:rsid w:val="00343B2B"/>
    <w:rsid w:val="0037388A"/>
    <w:rsid w:val="0037671F"/>
    <w:rsid w:val="00384207"/>
    <w:rsid w:val="003953BC"/>
    <w:rsid w:val="003C7AEC"/>
    <w:rsid w:val="003D561C"/>
    <w:rsid w:val="003F0161"/>
    <w:rsid w:val="003F41D4"/>
    <w:rsid w:val="003F5961"/>
    <w:rsid w:val="00407F88"/>
    <w:rsid w:val="0041765E"/>
    <w:rsid w:val="004229A4"/>
    <w:rsid w:val="00423A28"/>
    <w:rsid w:val="0043017E"/>
    <w:rsid w:val="004341D2"/>
    <w:rsid w:val="00453A6C"/>
    <w:rsid w:val="00457FDE"/>
    <w:rsid w:val="00484129"/>
    <w:rsid w:val="004A0603"/>
    <w:rsid w:val="004C0660"/>
    <w:rsid w:val="004C1999"/>
    <w:rsid w:val="004F1993"/>
    <w:rsid w:val="004F66E1"/>
    <w:rsid w:val="00503696"/>
    <w:rsid w:val="00532085"/>
    <w:rsid w:val="0054676D"/>
    <w:rsid w:val="00552F20"/>
    <w:rsid w:val="00564B4C"/>
    <w:rsid w:val="005718A5"/>
    <w:rsid w:val="005B3390"/>
    <w:rsid w:val="005C731A"/>
    <w:rsid w:val="00606776"/>
    <w:rsid w:val="00615673"/>
    <w:rsid w:val="006211A3"/>
    <w:rsid w:val="00623C8F"/>
    <w:rsid w:val="00652F82"/>
    <w:rsid w:val="0065571D"/>
    <w:rsid w:val="00676463"/>
    <w:rsid w:val="006A2F45"/>
    <w:rsid w:val="006A52FE"/>
    <w:rsid w:val="006A5431"/>
    <w:rsid w:val="006A62D7"/>
    <w:rsid w:val="006B7291"/>
    <w:rsid w:val="006C50A3"/>
    <w:rsid w:val="006D1564"/>
    <w:rsid w:val="006E06B6"/>
    <w:rsid w:val="006E3DA6"/>
    <w:rsid w:val="00707009"/>
    <w:rsid w:val="00745885"/>
    <w:rsid w:val="00751905"/>
    <w:rsid w:val="00753069"/>
    <w:rsid w:val="00755C8A"/>
    <w:rsid w:val="007B49CE"/>
    <w:rsid w:val="007C0556"/>
    <w:rsid w:val="007C535B"/>
    <w:rsid w:val="007D591E"/>
    <w:rsid w:val="007D782A"/>
    <w:rsid w:val="007F42B1"/>
    <w:rsid w:val="007F653C"/>
    <w:rsid w:val="008043F1"/>
    <w:rsid w:val="008044BD"/>
    <w:rsid w:val="00814946"/>
    <w:rsid w:val="00816607"/>
    <w:rsid w:val="00822925"/>
    <w:rsid w:val="00835CF1"/>
    <w:rsid w:val="00847EBD"/>
    <w:rsid w:val="00854331"/>
    <w:rsid w:val="00856226"/>
    <w:rsid w:val="00860668"/>
    <w:rsid w:val="00867F81"/>
    <w:rsid w:val="0087794A"/>
    <w:rsid w:val="0088136F"/>
    <w:rsid w:val="00885CDA"/>
    <w:rsid w:val="00892D15"/>
    <w:rsid w:val="0089434F"/>
    <w:rsid w:val="008A68DE"/>
    <w:rsid w:val="008C4874"/>
    <w:rsid w:val="008F7165"/>
    <w:rsid w:val="00901137"/>
    <w:rsid w:val="009552BD"/>
    <w:rsid w:val="00974CFD"/>
    <w:rsid w:val="00A06C93"/>
    <w:rsid w:val="00A24504"/>
    <w:rsid w:val="00A329A7"/>
    <w:rsid w:val="00A4640A"/>
    <w:rsid w:val="00A46F7B"/>
    <w:rsid w:val="00A55595"/>
    <w:rsid w:val="00A62B7A"/>
    <w:rsid w:val="00A72DD6"/>
    <w:rsid w:val="00A749D8"/>
    <w:rsid w:val="00A828E8"/>
    <w:rsid w:val="00A93B0F"/>
    <w:rsid w:val="00A96029"/>
    <w:rsid w:val="00AA1C08"/>
    <w:rsid w:val="00AA29D3"/>
    <w:rsid w:val="00AA7B0E"/>
    <w:rsid w:val="00AC75D4"/>
    <w:rsid w:val="00AD6E2F"/>
    <w:rsid w:val="00AF1520"/>
    <w:rsid w:val="00B234C8"/>
    <w:rsid w:val="00B65823"/>
    <w:rsid w:val="00B65AF6"/>
    <w:rsid w:val="00BB3071"/>
    <w:rsid w:val="00BB445F"/>
    <w:rsid w:val="00BC00F1"/>
    <w:rsid w:val="00BD0CA6"/>
    <w:rsid w:val="00BE6E4E"/>
    <w:rsid w:val="00BF3972"/>
    <w:rsid w:val="00BF49D6"/>
    <w:rsid w:val="00C17C06"/>
    <w:rsid w:val="00C20E39"/>
    <w:rsid w:val="00C25236"/>
    <w:rsid w:val="00C25828"/>
    <w:rsid w:val="00C27893"/>
    <w:rsid w:val="00C3760E"/>
    <w:rsid w:val="00C4487B"/>
    <w:rsid w:val="00C537C6"/>
    <w:rsid w:val="00C628A7"/>
    <w:rsid w:val="00C642EC"/>
    <w:rsid w:val="00C77B4D"/>
    <w:rsid w:val="00C8081D"/>
    <w:rsid w:val="00CB7306"/>
    <w:rsid w:val="00CC783D"/>
    <w:rsid w:val="00CD32B5"/>
    <w:rsid w:val="00D35FF7"/>
    <w:rsid w:val="00D74F59"/>
    <w:rsid w:val="00D759AA"/>
    <w:rsid w:val="00D84469"/>
    <w:rsid w:val="00D91B7A"/>
    <w:rsid w:val="00DA4741"/>
    <w:rsid w:val="00DC0AA3"/>
    <w:rsid w:val="00DC429B"/>
    <w:rsid w:val="00DD09AF"/>
    <w:rsid w:val="00E15936"/>
    <w:rsid w:val="00E162F1"/>
    <w:rsid w:val="00E16487"/>
    <w:rsid w:val="00E21F60"/>
    <w:rsid w:val="00E37837"/>
    <w:rsid w:val="00E43BC0"/>
    <w:rsid w:val="00E70EAA"/>
    <w:rsid w:val="00E722A2"/>
    <w:rsid w:val="00E73CE0"/>
    <w:rsid w:val="00E74C11"/>
    <w:rsid w:val="00E767E9"/>
    <w:rsid w:val="00E823DF"/>
    <w:rsid w:val="00E84DA7"/>
    <w:rsid w:val="00EA5BF8"/>
    <w:rsid w:val="00EC793C"/>
    <w:rsid w:val="00ED0CC2"/>
    <w:rsid w:val="00EE5298"/>
    <w:rsid w:val="00F004FE"/>
    <w:rsid w:val="00F10BCA"/>
    <w:rsid w:val="00F30C55"/>
    <w:rsid w:val="00F85A3F"/>
    <w:rsid w:val="00F97D0E"/>
    <w:rsid w:val="00FA49C2"/>
    <w:rsid w:val="00FB492E"/>
    <w:rsid w:val="00FD686D"/>
    <w:rsid w:val="00FE0F8B"/>
    <w:rsid w:val="00FE6AB9"/>
    <w:rsid w:val="02CE8CD8"/>
    <w:rsid w:val="192AF32B"/>
    <w:rsid w:val="1AF65DD2"/>
    <w:rsid w:val="2237226E"/>
    <w:rsid w:val="29D85D62"/>
    <w:rsid w:val="2F7B3C3A"/>
    <w:rsid w:val="3BD2824C"/>
    <w:rsid w:val="40896E9A"/>
    <w:rsid w:val="455A785B"/>
    <w:rsid w:val="50CB3D71"/>
    <w:rsid w:val="5B90C34B"/>
    <w:rsid w:val="5CA7F497"/>
    <w:rsid w:val="5DA96CD8"/>
    <w:rsid w:val="6248B1FD"/>
    <w:rsid w:val="7335C51C"/>
    <w:rsid w:val="7AB4A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39EDC"/>
  <w15:docId w15:val="{101E982A-BD1C-460B-A78D-37D3BCB8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4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085"/>
    <w:pPr>
      <w:spacing w:after="0" w:line="240" w:lineRule="auto"/>
    </w:pPr>
  </w:style>
  <w:style w:type="paragraph" w:customStyle="1" w:styleId="Style1">
    <w:name w:val="Style1"/>
    <w:basedOn w:val="NoSpacing"/>
    <w:qFormat/>
    <w:rsid w:val="005320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aramond" w:hAnsi="Garamond"/>
      <w:b/>
      <w:smallCaps/>
    </w:rPr>
  </w:style>
  <w:style w:type="paragraph" w:styleId="Header">
    <w:name w:val="header"/>
    <w:basedOn w:val="Normal"/>
    <w:link w:val="HeaderChar"/>
    <w:uiPriority w:val="99"/>
    <w:unhideWhenUsed/>
    <w:rsid w:val="00B65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23"/>
  </w:style>
  <w:style w:type="paragraph" w:styleId="Footer">
    <w:name w:val="footer"/>
    <w:basedOn w:val="Normal"/>
    <w:link w:val="FooterChar"/>
    <w:uiPriority w:val="99"/>
    <w:unhideWhenUsed/>
    <w:rsid w:val="00B65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23"/>
  </w:style>
  <w:style w:type="paragraph" w:styleId="ListParagraph">
    <w:name w:val="List Paragraph"/>
    <w:basedOn w:val="Normal"/>
    <w:uiPriority w:val="34"/>
    <w:qFormat/>
    <w:rsid w:val="00B6582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3C"/>
    <w:rPr>
      <w:rFonts w:ascii="Segoe UI" w:hAnsi="Segoe UI" w:cs="Segoe UI"/>
      <w:sz w:val="18"/>
      <w:szCs w:val="18"/>
    </w:rPr>
  </w:style>
  <w:style w:type="paragraph" w:customStyle="1" w:styleId="m4030469978515075643msolistparagraph">
    <w:name w:val="m_4030469978515075643msolistparagraph"/>
    <w:basedOn w:val="Normal"/>
    <w:rsid w:val="00ED0CC2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nhideWhenUsed/>
    <w:rsid w:val="000D0A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AC3"/>
    <w:rPr>
      <w:color w:val="605E5C"/>
      <w:shd w:val="clear" w:color="auto" w:fill="E1DFDD"/>
    </w:rPr>
  </w:style>
  <w:style w:type="paragraph" w:customStyle="1" w:styleId="WCH">
    <w:name w:val="WCH"/>
    <w:basedOn w:val="NoSpacing"/>
    <w:qFormat/>
    <w:rsid w:val="00254CD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Garamond" w:hAnsi="Garamond"/>
      <w:b/>
      <w:smallCaps/>
      <w:color w:val="000000" w:themeColor="text1"/>
      <w:sz w:val="32"/>
      <w:szCs w:val="32"/>
    </w:rPr>
  </w:style>
  <w:style w:type="paragraph" w:customStyle="1" w:styleId="p0">
    <w:name w:val="p0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1C2EE3"/>
  </w:style>
  <w:style w:type="paragraph" w:customStyle="1" w:styleId="incr2">
    <w:name w:val="incr2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">
    <w:name w:val="b2"/>
    <w:basedOn w:val="Normal"/>
    <w:rsid w:val="001C2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2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">
    <w:name w:val="3"/>
    <w:basedOn w:val="Normal"/>
    <w:link w:val="3Char"/>
    <w:rsid w:val="00EA5BF8"/>
    <w:pPr>
      <w:overflowPunct w:val="0"/>
      <w:autoSpaceDE w:val="0"/>
      <w:autoSpaceDN w:val="0"/>
      <w:adjustRightInd w:val="0"/>
      <w:ind w:left="1260" w:right="-720" w:hanging="63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4">
    <w:name w:val="4"/>
    <w:basedOn w:val="3"/>
    <w:link w:val="4Char"/>
    <w:rsid w:val="00EA5BF8"/>
    <w:pPr>
      <w:ind w:left="1620" w:hanging="360"/>
    </w:pPr>
  </w:style>
  <w:style w:type="character" w:customStyle="1" w:styleId="3Char">
    <w:name w:val="3 Char"/>
    <w:link w:val="3"/>
    <w:rsid w:val="00EA5BF8"/>
    <w:rPr>
      <w:rFonts w:ascii="Helvetica" w:eastAsia="Times New Roman" w:hAnsi="Helvetica" w:cs="Times New Roman"/>
      <w:noProof/>
      <w:sz w:val="20"/>
      <w:szCs w:val="20"/>
    </w:rPr>
  </w:style>
  <w:style w:type="character" w:customStyle="1" w:styleId="4Char">
    <w:name w:val="4 Char"/>
    <w:basedOn w:val="3Char"/>
    <w:link w:val="4"/>
    <w:rsid w:val="00EA5BF8"/>
    <w:rPr>
      <w:rFonts w:ascii="Helvetica" w:eastAsia="Times New Roman" w:hAnsi="Helvetica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BE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314AC"/>
    <w:pPr>
      <w:ind w:left="720"/>
    </w:pPr>
    <w:rPr>
      <w:rFonts w:ascii="Bookman Old Style" w:eastAsia="Times New Roman" w:hAnsi="Bookman Old Style" w:cs="Times New Roman"/>
      <w:b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14AC"/>
    <w:rPr>
      <w:rFonts w:ascii="Bookman Old Style" w:eastAsia="Times New Roman" w:hAnsi="Bookman Old Style" w:cs="Times New Roman"/>
      <w:b/>
      <w:i/>
      <w:szCs w:val="20"/>
    </w:rPr>
  </w:style>
  <w:style w:type="character" w:customStyle="1" w:styleId="normaltextrun">
    <w:name w:val="normaltextrun"/>
    <w:basedOn w:val="DefaultParagraphFont"/>
    <w:rsid w:val="00860668"/>
  </w:style>
  <w:style w:type="paragraph" w:customStyle="1" w:styleId="paragraph">
    <w:name w:val="paragraph"/>
    <w:basedOn w:val="Normal"/>
    <w:rsid w:val="00B65A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65AF6"/>
  </w:style>
  <w:style w:type="character" w:customStyle="1" w:styleId="findhit">
    <w:name w:val="findhit"/>
    <w:basedOn w:val="DefaultParagraphFont"/>
    <w:rsid w:val="00B65AF6"/>
  </w:style>
  <w:style w:type="character" w:customStyle="1" w:styleId="tabchar">
    <w:name w:val="tabchar"/>
    <w:basedOn w:val="DefaultParagraphFont"/>
    <w:rsid w:val="00B6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c4014-480d-49da-8e3c-2aa94cd90947">
      <Terms xmlns="http://schemas.microsoft.com/office/infopath/2007/PartnerControls"/>
    </lcf76f155ced4ddcb4097134ff3c332f>
    <TaxCatchAll xmlns="70a8f77d-6b8d-4857-b752-1c2d015a4acd" xsi:nil="true"/>
    <DateModified xmlns="24cc4014-480d-49da-8e3c-2aa94cd909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D39A2370CD478F6A7ED49074389A" ma:contentTypeVersion="16" ma:contentTypeDescription="Create a new document." ma:contentTypeScope="" ma:versionID="bce194b0d8beebcd141e46b951c04e53">
  <xsd:schema xmlns:xsd="http://www.w3.org/2001/XMLSchema" xmlns:xs="http://www.w3.org/2001/XMLSchema" xmlns:p="http://schemas.microsoft.com/office/2006/metadata/properties" xmlns:ns2="70a8f77d-6b8d-4857-b752-1c2d015a4acd" xmlns:ns3="24cc4014-480d-49da-8e3c-2aa94cd90947" targetNamespace="http://schemas.microsoft.com/office/2006/metadata/properties" ma:root="true" ma:fieldsID="2bdc84c6b3e40b5cb6cb4d3e477bda87" ns2:_="" ns3:_="">
    <xsd:import namespace="70a8f77d-6b8d-4857-b752-1c2d015a4acd"/>
    <xsd:import namespace="24cc4014-480d-49da-8e3c-2aa94cd90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DateModified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f77d-6b8d-4857-b752-1c2d015a4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e1da697-6402-413f-8783-d4ae042c7608}" ma:internalName="TaxCatchAll" ma:showField="CatchAllData" ma:web="70a8f77d-6b8d-4857-b752-1c2d015a4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c4014-480d-49da-8e3c-2aa94cd90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435f5e-b833-4026-baa3-a7c2c3e95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Modified" ma:index="22" nillable="true" ma:displayName="Date Modified" ma:format="DateOnly" ma:internalName="DateModified">
      <xsd:simpleType>
        <xsd:restriction base="dms:DateTim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1F201-34F5-43A7-AD4E-0373DE8D58A3}">
  <ds:schemaRefs>
    <ds:schemaRef ds:uri="http://schemas.microsoft.com/office/2006/metadata/properties"/>
    <ds:schemaRef ds:uri="http://schemas.microsoft.com/office/infopath/2007/PartnerControls"/>
    <ds:schemaRef ds:uri="24cc4014-480d-49da-8e3c-2aa94cd90947"/>
    <ds:schemaRef ds:uri="70a8f77d-6b8d-4857-b752-1c2d015a4acd"/>
  </ds:schemaRefs>
</ds:datastoreItem>
</file>

<file path=customXml/itemProps2.xml><?xml version="1.0" encoding="utf-8"?>
<ds:datastoreItem xmlns:ds="http://schemas.openxmlformats.org/officeDocument/2006/customXml" ds:itemID="{6C958457-D6A9-4752-941B-69B912690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43379-CDCF-4433-A806-E3392B8A4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8f77d-6b8d-4857-b752-1c2d015a4acd"/>
    <ds:schemaRef ds:uri="24cc4014-480d-49da-8e3c-2aa94cd90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Haskell</dc:creator>
  <cp:lastModifiedBy>Anthony Delaney</cp:lastModifiedBy>
  <cp:revision>12</cp:revision>
  <cp:lastPrinted>2017-03-21T13:28:00Z</cp:lastPrinted>
  <dcterms:created xsi:type="dcterms:W3CDTF">2024-01-31T15:14:00Z</dcterms:created>
  <dcterms:modified xsi:type="dcterms:W3CDTF">2024-05-01T11:57:00Z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0x0101001A89D39A2370CD478F6A7ED49074389A</vt:lpwstr>
  </property>
  <property fmtid="{D5CDD505-2E9C-101B-9397-08002B2CF9AE}" pid="3" name="Order">
    <vt:r8>5968400</vt:r8>
  </property>
  <property fmtid="{D5CDD505-2E9C-101B-9397-08002B2CF9AE}" pid="4" name="MediaServiceImageTags">
    <vt:lpwstr/>
  </property>
</Properties>
</file>